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0BA" w:rsidRPr="001D50BA" w:rsidRDefault="00FF2B06" w:rsidP="000E5CFC">
      <w:pPr>
        <w:pStyle w:val="2"/>
        <w:rPr>
          <w:rFonts w:ascii="宋体" w:hAnsi="宋体" w:cs="宋体"/>
          <w:kern w:val="36"/>
          <w:sz w:val="48"/>
          <w:szCs w:val="48"/>
        </w:rPr>
      </w:pPr>
      <w:r>
        <w:rPr>
          <w:rStyle w:val="articletitle"/>
        </w:rPr>
        <w:t>关于做好</w:t>
      </w:r>
      <w:r>
        <w:rPr>
          <w:rStyle w:val="articletitle"/>
        </w:rPr>
        <w:t>2019</w:t>
      </w:r>
      <w:r>
        <w:rPr>
          <w:rStyle w:val="articletitle"/>
        </w:rPr>
        <w:t>年度河南省教育科学研究优秀成果评选工作的通知</w:t>
      </w:r>
    </w:p>
    <w:p w:rsidR="000E5CFC" w:rsidRPr="000E5CFC" w:rsidRDefault="000E5CFC" w:rsidP="000E5CFC">
      <w:pPr>
        <w:widowControl/>
        <w:jc w:val="left"/>
        <w:rPr>
          <w:rFonts w:ascii="宋体" w:hAnsi="宋体" w:cs="宋体"/>
          <w:kern w:val="0"/>
          <w:sz w:val="24"/>
        </w:rPr>
      </w:pPr>
      <w:r w:rsidRPr="000E5CFC">
        <w:rPr>
          <w:rFonts w:asciiTheme="minorEastAsia" w:eastAsiaTheme="minorEastAsia" w:hAnsiTheme="minorEastAsia" w:cs="宋体" w:hint="eastAsia"/>
          <w:kern w:val="0"/>
          <w:sz w:val="29"/>
          <w:szCs w:val="29"/>
        </w:rPr>
        <w:t>校内各部门：</w:t>
      </w:r>
    </w:p>
    <w:p w:rsidR="000E5CFC" w:rsidRPr="000E5CFC" w:rsidRDefault="000E5CFC" w:rsidP="000E5CFC">
      <w:pPr>
        <w:widowControl/>
        <w:ind w:firstLineChars="200" w:firstLine="580"/>
        <w:jc w:val="left"/>
        <w:rPr>
          <w:rFonts w:ascii="宋体" w:hAnsi="宋体" w:cs="宋体"/>
          <w:kern w:val="0"/>
          <w:sz w:val="24"/>
        </w:rPr>
      </w:pPr>
      <w:r w:rsidRPr="000E5CFC">
        <w:rPr>
          <w:rFonts w:asciiTheme="minorEastAsia" w:eastAsiaTheme="minorEastAsia" w:hAnsiTheme="minorEastAsia" w:cs="宋体" w:hint="eastAsia"/>
          <w:kern w:val="0"/>
          <w:sz w:val="29"/>
          <w:szCs w:val="29"/>
        </w:rPr>
        <w:t>现将2019年度河南省教育科学研究优秀成果评选工作有关事宜通知如下：</w:t>
      </w:r>
    </w:p>
    <w:p w:rsidR="000E5CFC" w:rsidRPr="000E5CFC" w:rsidRDefault="000E5CFC" w:rsidP="000E5CFC">
      <w:pPr>
        <w:widowControl/>
        <w:ind w:firstLineChars="200" w:firstLine="580"/>
        <w:jc w:val="left"/>
        <w:rPr>
          <w:rFonts w:ascii="宋体" w:hAnsi="宋体" w:cs="宋体"/>
          <w:kern w:val="0"/>
          <w:sz w:val="24"/>
        </w:rPr>
      </w:pPr>
      <w:r w:rsidRPr="000E5CFC">
        <w:rPr>
          <w:rFonts w:asciiTheme="minorEastAsia" w:eastAsiaTheme="minorEastAsia" w:hAnsiTheme="minorEastAsia" w:cs="宋体" w:hint="eastAsia"/>
          <w:kern w:val="0"/>
          <w:sz w:val="29"/>
          <w:szCs w:val="29"/>
        </w:rPr>
        <w:t>一、参评成果范围</w:t>
      </w:r>
    </w:p>
    <w:p w:rsidR="000E5CFC" w:rsidRPr="000E5CFC" w:rsidRDefault="000E5CFC" w:rsidP="000E5CFC">
      <w:pPr>
        <w:widowControl/>
        <w:ind w:firstLineChars="200" w:firstLine="580"/>
        <w:jc w:val="left"/>
        <w:rPr>
          <w:rFonts w:ascii="宋体" w:hAnsi="宋体" w:cs="宋体"/>
          <w:kern w:val="0"/>
          <w:sz w:val="24"/>
        </w:rPr>
      </w:pPr>
      <w:r w:rsidRPr="000E5CFC">
        <w:rPr>
          <w:rFonts w:asciiTheme="minorEastAsia" w:eastAsiaTheme="minorEastAsia" w:hAnsiTheme="minorEastAsia" w:cs="宋体" w:hint="eastAsia"/>
          <w:kern w:val="0"/>
          <w:sz w:val="29"/>
          <w:szCs w:val="29"/>
        </w:rPr>
        <w:t>凡我省教育工作者2018年1月1日至2018年12月31日完成的符合下列条件的教育科学研究成果均可申报（申报者必须是第一作者；每个申报者限报1项）：</w:t>
      </w:r>
    </w:p>
    <w:p w:rsidR="000E5CFC" w:rsidRPr="000E5CFC" w:rsidRDefault="000E5CFC" w:rsidP="000E5CFC">
      <w:pPr>
        <w:widowControl/>
        <w:ind w:firstLineChars="200" w:firstLine="580"/>
        <w:jc w:val="left"/>
        <w:rPr>
          <w:rFonts w:ascii="宋体" w:hAnsi="宋体" w:cs="宋体"/>
          <w:kern w:val="0"/>
          <w:sz w:val="24"/>
        </w:rPr>
      </w:pPr>
      <w:r w:rsidRPr="000E5CFC">
        <w:rPr>
          <w:rFonts w:asciiTheme="minorEastAsia" w:eastAsiaTheme="minorEastAsia" w:hAnsiTheme="minorEastAsia" w:cs="宋体" w:hint="eastAsia"/>
          <w:kern w:val="0"/>
          <w:sz w:val="29"/>
          <w:szCs w:val="29"/>
        </w:rPr>
        <w:t>（一）公开发表的教育科学研究论文、著作等（不包括教材、论文集、音像制品、计算机软件、教学课件）；国外发表的教育科学研究成果必须以中文形式申报。</w:t>
      </w:r>
    </w:p>
    <w:p w:rsidR="000E5CFC" w:rsidRPr="000E5CFC" w:rsidRDefault="000E5CFC" w:rsidP="000E5CFC">
      <w:pPr>
        <w:widowControl/>
        <w:ind w:firstLineChars="200" w:firstLine="580"/>
        <w:jc w:val="left"/>
        <w:rPr>
          <w:rFonts w:ascii="宋体" w:hAnsi="宋体" w:cs="宋体"/>
          <w:kern w:val="0"/>
          <w:sz w:val="24"/>
        </w:rPr>
      </w:pPr>
      <w:r w:rsidRPr="000E5CFC">
        <w:rPr>
          <w:rFonts w:asciiTheme="minorEastAsia" w:eastAsiaTheme="minorEastAsia" w:hAnsiTheme="minorEastAsia" w:cs="宋体" w:hint="eastAsia"/>
          <w:kern w:val="0"/>
          <w:sz w:val="29"/>
          <w:szCs w:val="29"/>
        </w:rPr>
        <w:t>（二）经厅级以上教育行政部门立项的教育科学研究</w:t>
      </w:r>
      <w:proofErr w:type="gramStart"/>
      <w:r w:rsidRPr="000E5CFC">
        <w:rPr>
          <w:rFonts w:asciiTheme="minorEastAsia" w:eastAsiaTheme="minorEastAsia" w:hAnsiTheme="minorEastAsia" w:cs="宋体" w:hint="eastAsia"/>
          <w:kern w:val="0"/>
          <w:sz w:val="29"/>
          <w:szCs w:val="29"/>
        </w:rPr>
        <w:t>课题结项成果</w:t>
      </w:r>
      <w:proofErr w:type="gramEnd"/>
      <w:r w:rsidRPr="000E5CFC">
        <w:rPr>
          <w:rFonts w:asciiTheme="minorEastAsia" w:eastAsiaTheme="minorEastAsia" w:hAnsiTheme="minorEastAsia" w:cs="宋体" w:hint="eastAsia"/>
          <w:kern w:val="0"/>
          <w:sz w:val="29"/>
          <w:szCs w:val="29"/>
        </w:rPr>
        <w:t>。</w:t>
      </w:r>
    </w:p>
    <w:p w:rsidR="000E5CFC" w:rsidRPr="000E5CFC" w:rsidRDefault="000E5CFC" w:rsidP="000E5CFC">
      <w:pPr>
        <w:widowControl/>
        <w:ind w:firstLineChars="200" w:firstLine="580"/>
        <w:jc w:val="left"/>
        <w:rPr>
          <w:rFonts w:ascii="宋体" w:hAnsi="宋体" w:cs="宋体"/>
          <w:kern w:val="0"/>
          <w:sz w:val="24"/>
        </w:rPr>
      </w:pPr>
      <w:r w:rsidRPr="000E5CFC">
        <w:rPr>
          <w:rFonts w:asciiTheme="minorEastAsia" w:eastAsiaTheme="minorEastAsia" w:hAnsiTheme="minorEastAsia" w:cs="宋体" w:hint="eastAsia"/>
          <w:kern w:val="0"/>
          <w:sz w:val="29"/>
          <w:szCs w:val="29"/>
        </w:rPr>
        <w:t>（三）市级教育行政部门立项课题</w:t>
      </w:r>
      <w:proofErr w:type="gramStart"/>
      <w:r w:rsidRPr="000E5CFC">
        <w:rPr>
          <w:rFonts w:asciiTheme="minorEastAsia" w:eastAsiaTheme="minorEastAsia" w:hAnsiTheme="minorEastAsia" w:cs="宋体" w:hint="eastAsia"/>
          <w:kern w:val="0"/>
          <w:sz w:val="29"/>
          <w:szCs w:val="29"/>
        </w:rPr>
        <w:t>结项且获</w:t>
      </w:r>
      <w:proofErr w:type="gramEnd"/>
      <w:r w:rsidRPr="000E5CFC">
        <w:rPr>
          <w:rFonts w:asciiTheme="minorEastAsia" w:eastAsiaTheme="minorEastAsia" w:hAnsiTheme="minorEastAsia" w:cs="宋体" w:hint="eastAsia"/>
          <w:kern w:val="0"/>
          <w:sz w:val="29"/>
          <w:szCs w:val="29"/>
        </w:rPr>
        <w:t>市级一等奖的成果（附</w:t>
      </w:r>
      <w:proofErr w:type="gramStart"/>
      <w:r w:rsidRPr="000E5CFC">
        <w:rPr>
          <w:rFonts w:asciiTheme="minorEastAsia" w:eastAsiaTheme="minorEastAsia" w:hAnsiTheme="minorEastAsia" w:cs="宋体" w:hint="eastAsia"/>
          <w:kern w:val="0"/>
          <w:sz w:val="29"/>
          <w:szCs w:val="29"/>
        </w:rPr>
        <w:t>相关结项证书</w:t>
      </w:r>
      <w:proofErr w:type="gramEnd"/>
      <w:r w:rsidRPr="000E5CFC">
        <w:rPr>
          <w:rFonts w:asciiTheme="minorEastAsia" w:eastAsiaTheme="minorEastAsia" w:hAnsiTheme="minorEastAsia" w:cs="宋体" w:hint="eastAsia"/>
          <w:kern w:val="0"/>
          <w:sz w:val="29"/>
          <w:szCs w:val="29"/>
        </w:rPr>
        <w:t>和获奖证书）。</w:t>
      </w:r>
    </w:p>
    <w:p w:rsidR="000E5CFC" w:rsidRPr="000E5CFC" w:rsidRDefault="000E5CFC" w:rsidP="000E5CFC">
      <w:pPr>
        <w:widowControl/>
        <w:ind w:firstLineChars="200" w:firstLine="580"/>
        <w:jc w:val="left"/>
        <w:rPr>
          <w:rFonts w:ascii="宋体" w:hAnsi="宋体" w:cs="宋体"/>
          <w:kern w:val="0"/>
          <w:sz w:val="24"/>
        </w:rPr>
      </w:pPr>
      <w:r w:rsidRPr="000E5CFC">
        <w:rPr>
          <w:rFonts w:asciiTheme="minorEastAsia" w:eastAsiaTheme="minorEastAsia" w:hAnsiTheme="minorEastAsia" w:cs="宋体" w:hint="eastAsia"/>
          <w:kern w:val="0"/>
          <w:sz w:val="29"/>
          <w:szCs w:val="29"/>
        </w:rPr>
        <w:t>二、申报程序、要求</w:t>
      </w:r>
    </w:p>
    <w:p w:rsidR="000E5CFC" w:rsidRPr="000E5CFC" w:rsidRDefault="000E5CFC" w:rsidP="000E5CFC">
      <w:pPr>
        <w:widowControl/>
        <w:ind w:firstLineChars="200" w:firstLine="580"/>
        <w:jc w:val="left"/>
        <w:rPr>
          <w:rFonts w:ascii="宋体" w:hAnsi="宋体" w:cs="宋体"/>
          <w:kern w:val="0"/>
          <w:sz w:val="24"/>
        </w:rPr>
      </w:pPr>
      <w:r w:rsidRPr="000E5CFC">
        <w:rPr>
          <w:rFonts w:asciiTheme="minorEastAsia" w:eastAsiaTheme="minorEastAsia" w:hAnsiTheme="minorEastAsia" w:cs="宋体" w:hint="eastAsia"/>
          <w:kern w:val="0"/>
          <w:sz w:val="29"/>
          <w:szCs w:val="29"/>
        </w:rPr>
        <w:t>（一）各省辖市、省直管县（市）教育局负责辖区内的申报成果审核、汇总及报送；各高等学校、省属中专，厅直各单位（学校）的申报成果，由单位审核、汇总后直接报送。河南省教育科学规划领导小组办公室（以下简称“省教科规划办”）不受理个人申报。</w:t>
      </w:r>
    </w:p>
    <w:p w:rsidR="000E5CFC" w:rsidRPr="000E5CFC" w:rsidRDefault="000E5CFC" w:rsidP="000E5CFC">
      <w:pPr>
        <w:widowControl/>
        <w:ind w:firstLineChars="200" w:firstLine="580"/>
        <w:jc w:val="left"/>
        <w:rPr>
          <w:rFonts w:ascii="宋体" w:hAnsi="宋体" w:cs="宋体"/>
          <w:kern w:val="0"/>
          <w:sz w:val="24"/>
        </w:rPr>
      </w:pPr>
      <w:r w:rsidRPr="000E5CFC">
        <w:rPr>
          <w:rFonts w:asciiTheme="minorEastAsia" w:eastAsiaTheme="minorEastAsia" w:hAnsiTheme="minorEastAsia" w:cs="宋体" w:hint="eastAsia"/>
          <w:kern w:val="0"/>
          <w:sz w:val="29"/>
          <w:szCs w:val="29"/>
        </w:rPr>
        <w:lastRenderedPageBreak/>
        <w:t>（二）为保障成果评审的严肃性、科学性，由省教科规划办统一安排查新，</w:t>
      </w:r>
      <w:r w:rsidRPr="000E5CFC">
        <w:rPr>
          <w:rFonts w:asciiTheme="minorEastAsia" w:eastAsiaTheme="minorEastAsia" w:hAnsiTheme="minorEastAsia" w:cs="宋体" w:hint="eastAsia"/>
          <w:b/>
          <w:kern w:val="0"/>
          <w:sz w:val="29"/>
          <w:szCs w:val="29"/>
        </w:rPr>
        <w:t>需要查新的成果电子</w:t>
      </w:r>
      <w:proofErr w:type="gramStart"/>
      <w:r w:rsidRPr="000E5CFC">
        <w:rPr>
          <w:rFonts w:asciiTheme="minorEastAsia" w:eastAsiaTheme="minorEastAsia" w:hAnsiTheme="minorEastAsia" w:cs="宋体" w:hint="eastAsia"/>
          <w:b/>
          <w:kern w:val="0"/>
          <w:sz w:val="29"/>
          <w:szCs w:val="29"/>
        </w:rPr>
        <w:t>稿必须</w:t>
      </w:r>
      <w:proofErr w:type="gramEnd"/>
      <w:r w:rsidRPr="000E5CFC">
        <w:rPr>
          <w:rFonts w:asciiTheme="minorEastAsia" w:eastAsiaTheme="minorEastAsia" w:hAnsiTheme="minorEastAsia" w:cs="宋体" w:hint="eastAsia"/>
          <w:b/>
          <w:kern w:val="0"/>
          <w:sz w:val="29"/>
          <w:szCs w:val="29"/>
        </w:rPr>
        <w:t>为word文档格式，</w:t>
      </w:r>
      <w:r w:rsidRPr="000E5CFC">
        <w:rPr>
          <w:rFonts w:asciiTheme="minorEastAsia" w:eastAsiaTheme="minorEastAsia" w:hAnsiTheme="minorEastAsia" w:cs="宋体" w:hint="eastAsia"/>
          <w:kern w:val="0"/>
          <w:sz w:val="29"/>
          <w:szCs w:val="29"/>
        </w:rPr>
        <w:t>否则不予手里。全国中文核心期刊（以北京大学图书馆2018版中文核心期刊目录为准）上发表的成果以及河南省教科规划</w:t>
      </w:r>
      <w:proofErr w:type="gramStart"/>
      <w:r w:rsidRPr="000E5CFC">
        <w:rPr>
          <w:rFonts w:asciiTheme="minorEastAsia" w:eastAsiaTheme="minorEastAsia" w:hAnsiTheme="minorEastAsia" w:cs="宋体" w:hint="eastAsia"/>
          <w:kern w:val="0"/>
          <w:sz w:val="29"/>
          <w:szCs w:val="29"/>
        </w:rPr>
        <w:t>课题结项成果</w:t>
      </w:r>
      <w:proofErr w:type="gramEnd"/>
      <w:r w:rsidRPr="000E5CFC">
        <w:rPr>
          <w:rFonts w:asciiTheme="minorEastAsia" w:eastAsiaTheme="minorEastAsia" w:hAnsiTheme="minorEastAsia" w:cs="宋体" w:hint="eastAsia"/>
          <w:kern w:val="0"/>
          <w:sz w:val="29"/>
          <w:szCs w:val="29"/>
        </w:rPr>
        <w:t>免查，并请在汇总表备注清楚。</w:t>
      </w:r>
    </w:p>
    <w:p w:rsidR="000E5CFC" w:rsidRPr="000E5CFC" w:rsidRDefault="000E5CFC" w:rsidP="000E5CFC">
      <w:pPr>
        <w:widowControl/>
        <w:ind w:firstLineChars="200" w:firstLine="580"/>
        <w:jc w:val="left"/>
        <w:rPr>
          <w:rFonts w:ascii="宋体" w:hAnsi="宋体" w:cs="宋体"/>
          <w:kern w:val="0"/>
          <w:sz w:val="24"/>
        </w:rPr>
      </w:pPr>
      <w:r w:rsidRPr="000E5CFC">
        <w:rPr>
          <w:rFonts w:asciiTheme="minorEastAsia" w:eastAsiaTheme="minorEastAsia" w:hAnsiTheme="minorEastAsia" w:cs="宋体" w:hint="eastAsia"/>
          <w:kern w:val="0"/>
          <w:sz w:val="29"/>
          <w:szCs w:val="29"/>
        </w:rPr>
        <w:t>（三）申报受理时间</w:t>
      </w:r>
      <w:r w:rsidRPr="000E5CFC">
        <w:rPr>
          <w:rFonts w:asciiTheme="minorEastAsia" w:eastAsiaTheme="minorEastAsia" w:hAnsiTheme="minorEastAsia" w:cs="宋体" w:hint="eastAsia"/>
          <w:b/>
          <w:kern w:val="0"/>
          <w:sz w:val="29"/>
          <w:szCs w:val="29"/>
        </w:rPr>
        <w:t>：4月</w:t>
      </w:r>
      <w:r w:rsidR="00235365">
        <w:rPr>
          <w:rFonts w:asciiTheme="minorEastAsia" w:eastAsiaTheme="minorEastAsia" w:hAnsiTheme="minorEastAsia" w:cs="宋体" w:hint="eastAsia"/>
          <w:b/>
          <w:kern w:val="0"/>
          <w:sz w:val="29"/>
          <w:szCs w:val="29"/>
        </w:rPr>
        <w:t>2</w:t>
      </w:r>
      <w:r w:rsidRPr="000E5CFC">
        <w:rPr>
          <w:rFonts w:asciiTheme="minorEastAsia" w:eastAsiaTheme="minorEastAsia" w:hAnsiTheme="minorEastAsia" w:cs="宋体" w:hint="eastAsia"/>
          <w:b/>
          <w:kern w:val="0"/>
          <w:sz w:val="29"/>
          <w:szCs w:val="29"/>
        </w:rPr>
        <w:t>日，</w:t>
      </w:r>
      <w:r w:rsidRPr="000E5CFC">
        <w:rPr>
          <w:rFonts w:asciiTheme="minorEastAsia" w:eastAsiaTheme="minorEastAsia" w:hAnsiTheme="minorEastAsia" w:cs="宋体" w:hint="eastAsia"/>
          <w:kern w:val="0"/>
          <w:sz w:val="29"/>
          <w:szCs w:val="29"/>
        </w:rPr>
        <w:t>逾期不予受理。</w:t>
      </w:r>
    </w:p>
    <w:p w:rsidR="000E5CFC" w:rsidRPr="000E5CFC" w:rsidRDefault="000E5CFC" w:rsidP="000E5CFC">
      <w:pPr>
        <w:widowControl/>
        <w:ind w:firstLineChars="200" w:firstLine="580"/>
        <w:jc w:val="left"/>
        <w:rPr>
          <w:rFonts w:ascii="宋体" w:hAnsi="宋体" w:cs="宋体"/>
          <w:kern w:val="0"/>
          <w:sz w:val="24"/>
        </w:rPr>
      </w:pPr>
      <w:r w:rsidRPr="000E5CFC">
        <w:rPr>
          <w:rFonts w:asciiTheme="minorEastAsia" w:eastAsiaTheme="minorEastAsia" w:hAnsiTheme="minorEastAsia" w:cs="宋体" w:hint="eastAsia"/>
          <w:kern w:val="0"/>
          <w:sz w:val="29"/>
          <w:szCs w:val="29"/>
        </w:rPr>
        <w:t>（四）报送成果材料要求：申报者可</w:t>
      </w:r>
      <w:proofErr w:type="gramStart"/>
      <w:r w:rsidRPr="000E5CFC">
        <w:rPr>
          <w:rFonts w:asciiTheme="minorEastAsia" w:eastAsiaTheme="minorEastAsia" w:hAnsiTheme="minorEastAsia" w:cs="宋体" w:hint="eastAsia"/>
          <w:kern w:val="0"/>
          <w:sz w:val="29"/>
          <w:szCs w:val="29"/>
        </w:rPr>
        <w:t>登录省</w:t>
      </w:r>
      <w:proofErr w:type="gramEnd"/>
      <w:r w:rsidRPr="000E5CFC">
        <w:rPr>
          <w:rFonts w:asciiTheme="minorEastAsia" w:eastAsiaTheme="minorEastAsia" w:hAnsiTheme="minorEastAsia" w:cs="宋体" w:hint="eastAsia"/>
          <w:kern w:val="0"/>
          <w:sz w:val="29"/>
          <w:szCs w:val="29"/>
        </w:rPr>
        <w:t>教育厅网（</w:t>
      </w:r>
      <w:hyperlink r:id="rId5" w:history="1">
        <w:r w:rsidRPr="000E5CFC">
          <w:rPr>
            <w:rFonts w:asciiTheme="minorEastAsia" w:eastAsiaTheme="minorEastAsia" w:hAnsiTheme="minorEastAsia" w:cs="宋体" w:hint="eastAsia"/>
            <w:color w:val="000000"/>
            <w:kern w:val="0"/>
            <w:sz w:val="29"/>
            <w:szCs w:val="29"/>
          </w:rPr>
          <w:t>http://www.haedu.gov.cn）</w:t>
        </w:r>
      </w:hyperlink>
      <w:r w:rsidRPr="000E5CFC">
        <w:rPr>
          <w:rFonts w:asciiTheme="minorEastAsia" w:eastAsiaTheme="minorEastAsia" w:hAnsiTheme="minorEastAsia" w:cs="宋体" w:hint="eastAsia"/>
          <w:kern w:val="0"/>
          <w:sz w:val="29"/>
          <w:szCs w:val="29"/>
        </w:rPr>
        <w:t>或河南教育科研网（</w:t>
      </w:r>
      <w:hyperlink r:id="rId6" w:history="1">
        <w:r w:rsidRPr="000E5CFC">
          <w:rPr>
            <w:rFonts w:asciiTheme="minorEastAsia" w:eastAsiaTheme="minorEastAsia" w:hAnsiTheme="minorEastAsia" w:cs="宋体" w:hint="eastAsia"/>
            <w:color w:val="000000"/>
            <w:kern w:val="0"/>
            <w:sz w:val="29"/>
            <w:szCs w:val="29"/>
          </w:rPr>
          <w:t>http://www.hnedur.com</w:t>
        </w:r>
      </w:hyperlink>
      <w:r w:rsidRPr="000E5CFC">
        <w:rPr>
          <w:rFonts w:asciiTheme="minorEastAsia" w:eastAsiaTheme="minorEastAsia" w:hAnsiTheme="minorEastAsia" w:cs="宋体" w:hint="eastAsia"/>
          <w:kern w:val="0"/>
          <w:sz w:val="29"/>
          <w:szCs w:val="29"/>
        </w:rPr>
        <w:t>）下载有关表格填报。报送要求如下：</w:t>
      </w:r>
    </w:p>
    <w:p w:rsidR="000E5CFC" w:rsidRPr="000E5CFC" w:rsidRDefault="000E5CFC" w:rsidP="000E5CFC">
      <w:pPr>
        <w:widowControl/>
        <w:ind w:firstLineChars="200" w:firstLine="580"/>
        <w:jc w:val="left"/>
        <w:rPr>
          <w:rFonts w:ascii="宋体" w:hAnsi="宋体" w:cs="宋体"/>
          <w:kern w:val="0"/>
          <w:sz w:val="24"/>
        </w:rPr>
      </w:pPr>
      <w:r w:rsidRPr="000E5CFC">
        <w:rPr>
          <w:rFonts w:asciiTheme="minorEastAsia" w:eastAsiaTheme="minorEastAsia" w:hAnsiTheme="minorEastAsia" w:cs="宋体" w:hint="eastAsia"/>
          <w:kern w:val="0"/>
          <w:sz w:val="29"/>
          <w:szCs w:val="29"/>
        </w:rPr>
        <w:t>1.《河南省教育科学研究优秀成果申报评审书》（见附件1）纸质材料1份。</w:t>
      </w:r>
    </w:p>
    <w:p w:rsidR="000E5CFC" w:rsidRPr="000E5CFC" w:rsidRDefault="000E5CFC" w:rsidP="000E5CFC">
      <w:pPr>
        <w:widowControl/>
        <w:ind w:firstLineChars="200" w:firstLine="580"/>
        <w:jc w:val="left"/>
        <w:rPr>
          <w:rFonts w:ascii="宋体" w:hAnsi="宋体" w:cs="宋体"/>
          <w:kern w:val="0"/>
          <w:sz w:val="24"/>
        </w:rPr>
      </w:pPr>
      <w:r w:rsidRPr="000E5CFC">
        <w:rPr>
          <w:rFonts w:asciiTheme="minorEastAsia" w:eastAsiaTheme="minorEastAsia" w:hAnsiTheme="minorEastAsia" w:cs="宋体" w:hint="eastAsia"/>
          <w:kern w:val="0"/>
          <w:sz w:val="29"/>
          <w:szCs w:val="29"/>
        </w:rPr>
        <w:t>2.论文类、研究报告类成果原件由报送单位核准后退回。具体上交材料为：</w:t>
      </w:r>
      <w:r w:rsidRPr="000E5CFC">
        <w:rPr>
          <w:rFonts w:asciiTheme="minorEastAsia" w:eastAsiaTheme="minorEastAsia" w:hAnsiTheme="minorEastAsia" w:cs="宋体" w:hint="eastAsia"/>
          <w:b/>
          <w:kern w:val="0"/>
          <w:sz w:val="29"/>
          <w:szCs w:val="29"/>
        </w:rPr>
        <w:t>论文类需期刊封面、目录、正文、封底等包含版权页在内的复印件1份装订；研究报告类</w:t>
      </w:r>
      <w:proofErr w:type="gramStart"/>
      <w:r w:rsidRPr="000E5CFC">
        <w:rPr>
          <w:rFonts w:asciiTheme="minorEastAsia" w:eastAsiaTheme="minorEastAsia" w:hAnsiTheme="minorEastAsia" w:cs="宋体" w:hint="eastAsia"/>
          <w:b/>
          <w:kern w:val="0"/>
          <w:sz w:val="29"/>
          <w:szCs w:val="29"/>
        </w:rPr>
        <w:t>需结项</w:t>
      </w:r>
      <w:proofErr w:type="gramEnd"/>
      <w:r w:rsidRPr="000E5CFC">
        <w:rPr>
          <w:rFonts w:asciiTheme="minorEastAsia" w:eastAsiaTheme="minorEastAsia" w:hAnsiTheme="minorEastAsia" w:cs="宋体" w:hint="eastAsia"/>
          <w:b/>
          <w:kern w:val="0"/>
          <w:sz w:val="29"/>
          <w:szCs w:val="29"/>
        </w:rPr>
        <w:t>证书复印件1份、报告主件1份，并装订成册；著作类需原件1份。</w:t>
      </w:r>
      <w:r w:rsidRPr="000E5CFC">
        <w:rPr>
          <w:rFonts w:asciiTheme="minorEastAsia" w:eastAsiaTheme="minorEastAsia" w:hAnsiTheme="minorEastAsia" w:cs="宋体" w:hint="eastAsia"/>
          <w:kern w:val="0"/>
          <w:sz w:val="29"/>
          <w:szCs w:val="29"/>
        </w:rPr>
        <w:t>上述纸质材料均需报送单位审核并在申报者姓名处加盖公章。</w:t>
      </w:r>
    </w:p>
    <w:p w:rsidR="000E5CFC" w:rsidRPr="000E5CFC" w:rsidRDefault="000E5CFC" w:rsidP="000E5CFC">
      <w:pPr>
        <w:widowControl/>
        <w:ind w:firstLineChars="200" w:firstLine="580"/>
        <w:jc w:val="left"/>
        <w:rPr>
          <w:rFonts w:ascii="宋体" w:hAnsi="宋体" w:cs="宋体"/>
          <w:kern w:val="0"/>
          <w:sz w:val="24"/>
        </w:rPr>
      </w:pPr>
      <w:r w:rsidRPr="000E5CFC">
        <w:rPr>
          <w:rFonts w:asciiTheme="minorEastAsia" w:eastAsiaTheme="minorEastAsia" w:hAnsiTheme="minorEastAsia" w:cs="宋体" w:hint="eastAsia"/>
          <w:kern w:val="0"/>
          <w:sz w:val="29"/>
          <w:szCs w:val="29"/>
        </w:rPr>
        <w:t>3.《河南省教育科学研究优秀成果申报汇总表》（见附件2）由报送单位汇总核实，纸质材料2份，并加盖单位公章（即使申报1项也要填写）</w:t>
      </w:r>
      <w:r w:rsidR="00D76E8B">
        <w:rPr>
          <w:rFonts w:hint="eastAsia"/>
          <w:color w:val="2D2D2D"/>
        </w:rPr>
        <w:t>。</w:t>
      </w:r>
    </w:p>
    <w:p w:rsidR="00D76E8B" w:rsidRPr="00D76E8B" w:rsidRDefault="000E5CFC" w:rsidP="00D76E8B">
      <w:pPr>
        <w:spacing w:line="500" w:lineRule="exact"/>
        <w:ind w:firstLineChars="200" w:firstLine="580"/>
        <w:rPr>
          <w:rFonts w:ascii="宋体" w:hAnsi="宋体" w:cs="宋体"/>
          <w:kern w:val="0"/>
          <w:sz w:val="24"/>
        </w:rPr>
      </w:pPr>
      <w:r w:rsidRPr="000E5CFC">
        <w:rPr>
          <w:rFonts w:asciiTheme="minorEastAsia" w:eastAsiaTheme="minorEastAsia" w:hAnsiTheme="minorEastAsia" w:cs="宋体" w:hint="eastAsia"/>
          <w:kern w:val="0"/>
          <w:sz w:val="29"/>
          <w:szCs w:val="29"/>
        </w:rPr>
        <w:t>4.</w:t>
      </w:r>
      <w:r w:rsidR="00D76E8B" w:rsidRPr="00D76E8B">
        <w:rPr>
          <w:rFonts w:ascii="宋体" w:hAnsi="宋体" w:cs="宋体" w:hint="eastAsia"/>
          <w:color w:val="2D2D2D"/>
          <w:kern w:val="0"/>
          <w:sz w:val="24"/>
        </w:rPr>
        <w:t>各单位必须将申报者的纸质材料与相应的</w:t>
      </w:r>
      <w:proofErr w:type="gramStart"/>
      <w:r w:rsidR="00D76E8B" w:rsidRPr="00D76E8B">
        <w:rPr>
          <w:rFonts w:ascii="宋体" w:hAnsi="宋体" w:cs="宋体" w:hint="eastAsia"/>
          <w:color w:val="2D2D2D"/>
          <w:kern w:val="0"/>
          <w:sz w:val="24"/>
        </w:rPr>
        <w:t>电子稿编序</w:t>
      </w:r>
      <w:proofErr w:type="gramEnd"/>
      <w:r w:rsidR="00D76E8B" w:rsidRPr="00D76E8B">
        <w:rPr>
          <w:rFonts w:ascii="宋体" w:hAnsi="宋体" w:cs="宋体" w:hint="eastAsia"/>
          <w:color w:val="2D2D2D"/>
          <w:kern w:val="0"/>
          <w:sz w:val="24"/>
        </w:rPr>
        <w:t>、汇总，然后报送。报送电子邮件要在“主题”一栏中注明报送“成果评审+单位+份数”。电子版发送至</w:t>
      </w:r>
      <w:r w:rsidR="0017268D" w:rsidRPr="0009779F">
        <w:t>keyan@huanghuai.edu.cn</w:t>
      </w:r>
      <w:bookmarkStart w:id="0" w:name="_GoBack"/>
      <w:bookmarkEnd w:id="0"/>
      <w:r w:rsidR="00D76E8B" w:rsidRPr="00D76E8B">
        <w:rPr>
          <w:rFonts w:ascii="宋体" w:hAnsi="宋体" w:cs="宋体" w:hint="eastAsia"/>
          <w:color w:val="2D2D2D"/>
          <w:kern w:val="0"/>
          <w:sz w:val="24"/>
        </w:rPr>
        <w:t>。</w:t>
      </w:r>
    </w:p>
    <w:p w:rsidR="00D76E8B" w:rsidRPr="00D76E8B" w:rsidRDefault="00D76E8B" w:rsidP="00D76E8B">
      <w:pPr>
        <w:widowControl/>
        <w:spacing w:line="50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 w:rsidRPr="00D76E8B">
        <w:rPr>
          <w:rFonts w:ascii="宋体" w:hAnsi="宋体" w:cs="宋体" w:hint="eastAsia"/>
          <w:color w:val="2D2D2D"/>
          <w:kern w:val="0"/>
          <w:sz w:val="24"/>
        </w:rPr>
        <w:lastRenderedPageBreak/>
        <w:t>5. 申报者将申报材料交所在单位，由科研秘书于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</w:t>
      </w:r>
      <w:r>
        <w:rPr>
          <w:rFonts w:hint="eastAsia"/>
        </w:rPr>
        <w:t>日下午</w:t>
      </w:r>
      <w:r>
        <w:rPr>
          <w:rFonts w:hint="eastAsia"/>
        </w:rPr>
        <w:t>6</w:t>
      </w:r>
      <w:r>
        <w:rPr>
          <w:rFonts w:hint="eastAsia"/>
        </w:rPr>
        <w:t>点之前</w:t>
      </w:r>
      <w:proofErr w:type="gramStart"/>
      <w:r w:rsidRPr="00D76E8B">
        <w:rPr>
          <w:rFonts w:ascii="宋体" w:hAnsi="宋体" w:cs="宋体" w:hint="eastAsia"/>
          <w:color w:val="2D2D2D"/>
          <w:kern w:val="0"/>
          <w:sz w:val="24"/>
        </w:rPr>
        <w:t>前</w:t>
      </w:r>
      <w:proofErr w:type="gramEnd"/>
      <w:r w:rsidRPr="00D76E8B">
        <w:rPr>
          <w:rFonts w:ascii="宋体" w:hAnsi="宋体" w:cs="宋体" w:hint="eastAsia"/>
          <w:color w:val="2D2D2D"/>
          <w:kern w:val="0"/>
          <w:sz w:val="24"/>
        </w:rPr>
        <w:t>统一报送</w:t>
      </w:r>
      <w:proofErr w:type="gramStart"/>
      <w:r w:rsidRPr="00D76E8B">
        <w:rPr>
          <w:rFonts w:ascii="宋体" w:hAnsi="宋体" w:cs="宋体" w:hint="eastAsia"/>
          <w:color w:val="2D2D2D"/>
          <w:kern w:val="0"/>
          <w:sz w:val="24"/>
        </w:rPr>
        <w:t>至综合</w:t>
      </w:r>
      <w:proofErr w:type="gramEnd"/>
      <w:r w:rsidRPr="00D76E8B">
        <w:rPr>
          <w:rFonts w:ascii="宋体" w:hAnsi="宋体" w:cs="宋体" w:hint="eastAsia"/>
          <w:color w:val="2D2D2D"/>
          <w:kern w:val="0"/>
          <w:sz w:val="24"/>
        </w:rPr>
        <w:t>办公楼</w:t>
      </w:r>
      <w:r>
        <w:rPr>
          <w:rFonts w:ascii="宋体" w:hAnsi="宋体" w:cs="宋体" w:hint="eastAsia"/>
          <w:color w:val="2D2D2D"/>
          <w:kern w:val="0"/>
          <w:sz w:val="24"/>
        </w:rPr>
        <w:t>323</w:t>
      </w:r>
      <w:r w:rsidRPr="00D76E8B">
        <w:rPr>
          <w:rFonts w:ascii="宋体" w:hAnsi="宋体" w:cs="宋体" w:hint="eastAsia"/>
          <w:color w:val="2D2D2D"/>
          <w:kern w:val="0"/>
          <w:sz w:val="24"/>
        </w:rPr>
        <w:t>房间。</w:t>
      </w:r>
    </w:p>
    <w:p w:rsidR="000E5CFC" w:rsidRPr="000E5CFC" w:rsidRDefault="000E5CFC" w:rsidP="000E5CFC">
      <w:pPr>
        <w:widowControl/>
        <w:jc w:val="right"/>
        <w:rPr>
          <w:rFonts w:ascii="宋体" w:hAnsi="宋体" w:cs="宋体"/>
          <w:kern w:val="0"/>
          <w:sz w:val="24"/>
        </w:rPr>
      </w:pPr>
      <w:r w:rsidRPr="000E5CFC">
        <w:rPr>
          <w:rFonts w:asciiTheme="minorEastAsia" w:eastAsiaTheme="minorEastAsia" w:hAnsiTheme="minorEastAsia" w:cs="宋体" w:hint="eastAsia"/>
          <w:kern w:val="0"/>
          <w:sz w:val="29"/>
          <w:szCs w:val="29"/>
        </w:rPr>
        <w:t>科研处</w:t>
      </w:r>
    </w:p>
    <w:p w:rsidR="000E5CFC" w:rsidRPr="000E5CFC" w:rsidRDefault="000E5CFC" w:rsidP="000E5CFC">
      <w:pPr>
        <w:widowControl/>
        <w:ind w:firstLineChars="1717" w:firstLine="4979"/>
        <w:jc w:val="right"/>
        <w:rPr>
          <w:rFonts w:ascii="宋体" w:hAnsi="宋体" w:cs="宋体"/>
          <w:kern w:val="0"/>
          <w:sz w:val="24"/>
        </w:rPr>
      </w:pPr>
      <w:r w:rsidRPr="000E5CFC">
        <w:rPr>
          <w:rFonts w:asciiTheme="minorEastAsia" w:eastAsiaTheme="minorEastAsia" w:hAnsiTheme="minorEastAsia" w:cs="宋体" w:hint="eastAsia"/>
          <w:kern w:val="0"/>
          <w:sz w:val="29"/>
          <w:szCs w:val="29"/>
        </w:rPr>
        <w:t>2019年</w:t>
      </w:r>
      <w:r w:rsidR="00D76E8B">
        <w:rPr>
          <w:rFonts w:asciiTheme="minorEastAsia" w:eastAsiaTheme="minorEastAsia" w:hAnsiTheme="minorEastAsia" w:cs="宋体" w:hint="eastAsia"/>
          <w:kern w:val="0"/>
          <w:sz w:val="29"/>
          <w:szCs w:val="29"/>
        </w:rPr>
        <w:t>3</w:t>
      </w:r>
      <w:r w:rsidRPr="000E5CFC">
        <w:rPr>
          <w:rFonts w:asciiTheme="minorEastAsia" w:eastAsiaTheme="minorEastAsia" w:hAnsiTheme="minorEastAsia" w:cs="宋体" w:hint="eastAsia"/>
          <w:kern w:val="0"/>
          <w:sz w:val="29"/>
          <w:szCs w:val="29"/>
        </w:rPr>
        <w:t>月</w:t>
      </w:r>
      <w:r w:rsidR="00D76E8B">
        <w:rPr>
          <w:rFonts w:asciiTheme="minorEastAsia" w:eastAsiaTheme="minorEastAsia" w:hAnsiTheme="minorEastAsia" w:cs="宋体" w:hint="eastAsia"/>
          <w:kern w:val="0"/>
          <w:sz w:val="29"/>
          <w:szCs w:val="29"/>
        </w:rPr>
        <w:t>1</w:t>
      </w:r>
      <w:r w:rsidRPr="000E5CFC">
        <w:rPr>
          <w:rFonts w:asciiTheme="minorEastAsia" w:eastAsiaTheme="minorEastAsia" w:hAnsiTheme="minorEastAsia" w:cs="宋体" w:hint="eastAsia"/>
          <w:kern w:val="0"/>
          <w:sz w:val="29"/>
          <w:szCs w:val="29"/>
        </w:rPr>
        <w:t>日</w:t>
      </w:r>
    </w:p>
    <w:p w:rsidR="001D50BA" w:rsidRPr="001D50BA" w:rsidRDefault="001D50BA" w:rsidP="001D50BA">
      <w:pPr>
        <w:rPr>
          <w:rFonts w:ascii="宋体" w:hAnsi="宋体" w:cs="宋体" w:hint="eastAsia"/>
          <w:color w:val="2D2D2D"/>
          <w:kern w:val="0"/>
          <w:sz w:val="24"/>
        </w:rPr>
      </w:pPr>
      <w:r w:rsidRPr="001D50BA">
        <w:rPr>
          <w:rFonts w:ascii="宋体" w:hAnsi="宋体" w:cs="宋体" w:hint="eastAsia"/>
          <w:color w:val="2D2D2D"/>
          <w:kern w:val="0"/>
          <w:sz w:val="24"/>
        </w:rPr>
        <w:t>附件1.河南省教育科学研究优秀成果申报评审书.</w:t>
      </w:r>
      <w:proofErr w:type="gramStart"/>
      <w:r w:rsidRPr="001D50BA">
        <w:rPr>
          <w:rFonts w:ascii="宋体" w:hAnsi="宋体" w:cs="宋体" w:hint="eastAsia"/>
          <w:color w:val="2D2D2D"/>
          <w:kern w:val="0"/>
          <w:sz w:val="24"/>
        </w:rPr>
        <w:t>doc</w:t>
      </w:r>
      <w:proofErr w:type="gramEnd"/>
    </w:p>
    <w:p w:rsidR="001D50BA" w:rsidRPr="001D50BA" w:rsidRDefault="001D50BA" w:rsidP="001D50BA">
      <w:pPr>
        <w:rPr>
          <w:rFonts w:ascii="宋体" w:hAnsi="宋体" w:cs="宋体" w:hint="eastAsia"/>
          <w:color w:val="2D2D2D"/>
          <w:kern w:val="0"/>
          <w:sz w:val="24"/>
        </w:rPr>
      </w:pPr>
      <w:r w:rsidRPr="001D50BA">
        <w:rPr>
          <w:rFonts w:ascii="宋体" w:hAnsi="宋体" w:cs="宋体" w:hint="eastAsia"/>
          <w:color w:val="2D2D2D"/>
          <w:kern w:val="0"/>
          <w:sz w:val="24"/>
        </w:rPr>
        <w:t>附件2.河南省教育科学研究优秀成果申报汇总表.</w:t>
      </w:r>
      <w:proofErr w:type="gramStart"/>
      <w:r w:rsidRPr="001D50BA">
        <w:rPr>
          <w:rFonts w:ascii="宋体" w:hAnsi="宋体" w:cs="宋体" w:hint="eastAsia"/>
          <w:color w:val="2D2D2D"/>
          <w:kern w:val="0"/>
          <w:sz w:val="24"/>
        </w:rPr>
        <w:t>doc</w:t>
      </w:r>
      <w:proofErr w:type="gramEnd"/>
    </w:p>
    <w:p w:rsidR="001D50BA" w:rsidRPr="001D50BA" w:rsidRDefault="001D50BA" w:rsidP="00FF2B06">
      <w:pPr>
        <w:rPr>
          <w:rFonts w:ascii="宋体" w:hAnsi="宋体" w:cs="宋体"/>
          <w:color w:val="2D2D2D"/>
          <w:kern w:val="0"/>
          <w:sz w:val="24"/>
        </w:rPr>
      </w:pPr>
      <w:r w:rsidRPr="001D50BA">
        <w:rPr>
          <w:rFonts w:ascii="宋体" w:hAnsi="宋体" w:cs="宋体"/>
          <w:color w:val="2D2D2D"/>
          <w:kern w:val="0"/>
          <w:sz w:val="24"/>
        </w:rPr>
        <w:t xml:space="preserve"> </w:t>
      </w:r>
    </w:p>
    <w:p w:rsidR="00731DF7" w:rsidRPr="001D50BA" w:rsidRDefault="001D50BA" w:rsidP="00554CC0">
      <w:pPr>
        <w:rPr>
          <w:rFonts w:hint="eastAsia"/>
        </w:rPr>
      </w:pPr>
      <w:r w:rsidRPr="001D50BA">
        <w:rPr>
          <w:rFonts w:ascii="宋体" w:hAnsi="宋体" w:cs="宋体" w:hint="eastAsia"/>
          <w:color w:val="2D2D2D"/>
          <w:kern w:val="0"/>
          <w:sz w:val="24"/>
        </w:rPr>
        <w:t xml:space="preserve">                                                 </w:t>
      </w:r>
    </w:p>
    <w:sectPr w:rsidR="00731DF7" w:rsidRPr="001D50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0BA"/>
    <w:rsid w:val="000E5CFC"/>
    <w:rsid w:val="0017268D"/>
    <w:rsid w:val="001D50BA"/>
    <w:rsid w:val="00235365"/>
    <w:rsid w:val="00554CC0"/>
    <w:rsid w:val="00731DF7"/>
    <w:rsid w:val="00D76E8B"/>
    <w:rsid w:val="00FF2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1D50BA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nhideWhenUsed/>
    <w:qFormat/>
    <w:rsid w:val="00FF2B0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D50BA"/>
    <w:rPr>
      <w:rFonts w:ascii="宋体" w:hAnsi="宋体" w:cs="宋体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1D50BA"/>
    <w:rPr>
      <w:b/>
      <w:bCs/>
    </w:rPr>
  </w:style>
  <w:style w:type="character" w:styleId="a4">
    <w:name w:val="Hyperlink"/>
    <w:basedOn w:val="a0"/>
    <w:uiPriority w:val="99"/>
    <w:unhideWhenUsed/>
    <w:rsid w:val="001D50BA"/>
    <w:rPr>
      <w:color w:val="0000FF"/>
      <w:u w:val="single"/>
    </w:rPr>
  </w:style>
  <w:style w:type="character" w:customStyle="1" w:styleId="2Char">
    <w:name w:val="标题 2 Char"/>
    <w:basedOn w:val="a0"/>
    <w:link w:val="2"/>
    <w:rsid w:val="00FF2B06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articletitle">
    <w:name w:val="article_title"/>
    <w:basedOn w:val="a0"/>
    <w:rsid w:val="00FF2B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1D50BA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nhideWhenUsed/>
    <w:qFormat/>
    <w:rsid w:val="00FF2B0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D50BA"/>
    <w:rPr>
      <w:rFonts w:ascii="宋体" w:hAnsi="宋体" w:cs="宋体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1D50BA"/>
    <w:rPr>
      <w:b/>
      <w:bCs/>
    </w:rPr>
  </w:style>
  <w:style w:type="character" w:styleId="a4">
    <w:name w:val="Hyperlink"/>
    <w:basedOn w:val="a0"/>
    <w:uiPriority w:val="99"/>
    <w:unhideWhenUsed/>
    <w:rsid w:val="001D50BA"/>
    <w:rPr>
      <w:color w:val="0000FF"/>
      <w:u w:val="single"/>
    </w:rPr>
  </w:style>
  <w:style w:type="character" w:customStyle="1" w:styleId="2Char">
    <w:name w:val="标题 2 Char"/>
    <w:basedOn w:val="a0"/>
    <w:link w:val="2"/>
    <w:rsid w:val="00FF2B06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articletitle">
    <w:name w:val="article_title"/>
    <w:basedOn w:val="a0"/>
    <w:rsid w:val="00FF2B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hnedur.com/" TargetMode="External"/><Relationship Id="rId5" Type="http://schemas.openxmlformats.org/officeDocument/2006/relationships/hyperlink" Target="http://www.haedu.g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187</Words>
  <Characters>1072</Characters>
  <Application>Microsoft Office Word</Application>
  <DocSecurity>0</DocSecurity>
  <Lines>8</Lines>
  <Paragraphs>2</Paragraphs>
  <ScaleCrop>false</ScaleCrop>
  <Company>微软中国</Company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2019-03-03T13:51:00Z</dcterms:created>
  <dcterms:modified xsi:type="dcterms:W3CDTF">2019-03-03T14:41:00Z</dcterms:modified>
</cp:coreProperties>
</file>